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370FC3E3" w:rsidR="00214FDB" w:rsidRPr="00903778" w:rsidRDefault="002B4814" w:rsidP="004B0F4F">
            <w:pPr>
              <w:rPr>
                <w:rFonts w:ascii="Proxima Nova Lt" w:hAnsi="Proxima Nova Lt"/>
                <w:lang w:val="en-US"/>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903778">
              <w:rPr>
                <w:rFonts w:ascii="Proxima Nova Lt" w:hAnsi="Proxima Nova Lt"/>
                <w:lang w:val="en-US"/>
              </w:rPr>
              <w:t>4</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9A61D3" w:rsidRPr="00E2188B" w14:paraId="2532C6AD" w14:textId="77777777" w:rsidTr="009A61D3">
        <w:tc>
          <w:tcPr>
            <w:tcW w:w="1848" w:type="dxa"/>
          </w:tcPr>
          <w:p w14:paraId="75410198" w14:textId="14816CF9" w:rsidR="009A61D3" w:rsidRPr="00903778" w:rsidRDefault="009A61D3" w:rsidP="00B847BC">
            <w:pPr>
              <w:rPr>
                <w:rFonts w:ascii="Proxima Nova Lt" w:hAnsi="Proxima Nova Lt"/>
                <w:lang w:val="en-US"/>
              </w:rPr>
            </w:pPr>
            <w:r>
              <w:rPr>
                <w:rFonts w:ascii="Proxima Nova Lt" w:hAnsi="Proxima Nova Lt"/>
              </w:rPr>
              <w:t>Феврал</w:t>
            </w:r>
            <w:r w:rsidRPr="00E2188B">
              <w:rPr>
                <w:rFonts w:ascii="Proxima Nova Lt" w:hAnsi="Proxima Nova Lt"/>
              </w:rPr>
              <w:t>ь 202</w:t>
            </w:r>
            <w:r>
              <w:rPr>
                <w:rFonts w:ascii="Proxima Nova Lt" w:hAnsi="Proxima Nova Lt"/>
                <w:lang w:val="en-US"/>
              </w:rPr>
              <w:t>4</w:t>
            </w:r>
          </w:p>
        </w:tc>
        <w:tc>
          <w:tcPr>
            <w:tcW w:w="1893" w:type="dxa"/>
          </w:tcPr>
          <w:p w14:paraId="59E71DD3"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48" w:type="dxa"/>
          </w:tcPr>
          <w:p w14:paraId="1270205D"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98" w:type="dxa"/>
          </w:tcPr>
          <w:p w14:paraId="72965B29"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58" w:type="dxa"/>
          </w:tcPr>
          <w:p w14:paraId="0D3429C3" w14:textId="77777777" w:rsidR="009A61D3" w:rsidRPr="00E2188B" w:rsidRDefault="009A61D3" w:rsidP="00B847BC">
            <w:pPr>
              <w:jc w:val="center"/>
              <w:rPr>
                <w:rFonts w:ascii="Proxima Nova Lt" w:hAnsi="Proxima Nova Lt"/>
              </w:rPr>
            </w:pPr>
            <w:r w:rsidRPr="00E2188B">
              <w:rPr>
                <w:rFonts w:ascii="Proxima Nova Lt" w:hAnsi="Proxima Nova Lt"/>
              </w:rPr>
              <w:t>-</w:t>
            </w:r>
          </w:p>
        </w:tc>
      </w:tr>
      <w:tr w:rsidR="00DF7AF6" w:rsidRPr="00E2188B" w14:paraId="0158E2CD" w14:textId="77777777" w:rsidTr="00DF7AF6">
        <w:tc>
          <w:tcPr>
            <w:tcW w:w="1848" w:type="dxa"/>
          </w:tcPr>
          <w:p w14:paraId="45351E65" w14:textId="64D9863A" w:rsidR="00DF7AF6" w:rsidRPr="00903778" w:rsidRDefault="00DF7AF6" w:rsidP="00057890">
            <w:pPr>
              <w:rPr>
                <w:rFonts w:ascii="Proxima Nova Lt" w:hAnsi="Proxima Nova Lt"/>
                <w:lang w:val="en-US"/>
              </w:rPr>
            </w:pPr>
            <w:r>
              <w:rPr>
                <w:rFonts w:ascii="Proxima Nova Lt" w:hAnsi="Proxima Nova Lt"/>
              </w:rPr>
              <w:t>Март</w:t>
            </w:r>
            <w:r w:rsidRPr="00E2188B">
              <w:rPr>
                <w:rFonts w:ascii="Proxima Nova Lt" w:hAnsi="Proxima Nova Lt"/>
              </w:rPr>
              <w:t xml:space="preserve"> 202</w:t>
            </w:r>
            <w:r>
              <w:rPr>
                <w:rFonts w:ascii="Proxima Nova Lt" w:hAnsi="Proxima Nova Lt"/>
                <w:lang w:val="en-US"/>
              </w:rPr>
              <w:t>4</w:t>
            </w:r>
          </w:p>
        </w:tc>
        <w:tc>
          <w:tcPr>
            <w:tcW w:w="1893" w:type="dxa"/>
          </w:tcPr>
          <w:p w14:paraId="21DBD6C5"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48" w:type="dxa"/>
          </w:tcPr>
          <w:p w14:paraId="09CB0163"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98" w:type="dxa"/>
          </w:tcPr>
          <w:p w14:paraId="4C00E0D2"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58" w:type="dxa"/>
          </w:tcPr>
          <w:p w14:paraId="58BDB86C" w14:textId="77777777" w:rsidR="00DF7AF6" w:rsidRPr="00E2188B" w:rsidRDefault="00DF7AF6" w:rsidP="00057890">
            <w:pPr>
              <w:jc w:val="center"/>
              <w:rPr>
                <w:rFonts w:ascii="Proxima Nova Lt" w:hAnsi="Proxima Nova Lt"/>
              </w:rPr>
            </w:pPr>
            <w:r w:rsidRPr="00E2188B">
              <w:rPr>
                <w:rFonts w:ascii="Proxima Nova Lt" w:hAnsi="Proxima Nova Lt"/>
              </w:rPr>
              <w:t>-</w:t>
            </w:r>
          </w:p>
        </w:tc>
      </w:tr>
      <w:tr w:rsidR="00824C45" w:rsidRPr="00E2188B" w14:paraId="2F36EA3D" w14:textId="77777777" w:rsidTr="00735410">
        <w:tc>
          <w:tcPr>
            <w:tcW w:w="1848" w:type="dxa"/>
          </w:tcPr>
          <w:p w14:paraId="5D310318" w14:textId="499C1D76" w:rsidR="00824C45" w:rsidRPr="00903778" w:rsidRDefault="00824C45" w:rsidP="00735410">
            <w:pPr>
              <w:rPr>
                <w:rFonts w:ascii="Proxima Nova Lt" w:hAnsi="Proxima Nova Lt"/>
                <w:lang w:val="en-US"/>
              </w:rPr>
            </w:pPr>
            <w:r>
              <w:rPr>
                <w:rFonts w:ascii="Proxima Nova Lt" w:hAnsi="Proxima Nova Lt"/>
              </w:rPr>
              <w:t>Апрель</w:t>
            </w:r>
            <w:r w:rsidRPr="00E2188B">
              <w:rPr>
                <w:rFonts w:ascii="Proxima Nova Lt" w:hAnsi="Proxima Nova Lt"/>
              </w:rPr>
              <w:t xml:space="preserve"> 202</w:t>
            </w:r>
            <w:r>
              <w:rPr>
                <w:rFonts w:ascii="Proxima Nova Lt" w:hAnsi="Proxima Nova Lt"/>
                <w:lang w:val="en-US"/>
              </w:rPr>
              <w:t>4</w:t>
            </w:r>
          </w:p>
        </w:tc>
        <w:tc>
          <w:tcPr>
            <w:tcW w:w="1893" w:type="dxa"/>
          </w:tcPr>
          <w:p w14:paraId="3C509B04"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48" w:type="dxa"/>
          </w:tcPr>
          <w:p w14:paraId="7B57C67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98" w:type="dxa"/>
          </w:tcPr>
          <w:p w14:paraId="716681A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58" w:type="dxa"/>
          </w:tcPr>
          <w:p w14:paraId="0489A2CB" w14:textId="77777777" w:rsidR="00824C45" w:rsidRPr="00E2188B" w:rsidRDefault="00824C45" w:rsidP="00735410">
            <w:pPr>
              <w:jc w:val="center"/>
              <w:rPr>
                <w:rFonts w:ascii="Proxima Nova Lt" w:hAnsi="Proxima Nova Lt"/>
              </w:rPr>
            </w:pPr>
            <w:r w:rsidRPr="00E2188B">
              <w:rPr>
                <w:rFonts w:ascii="Proxima Nova Lt" w:hAnsi="Proxima Nova Lt"/>
              </w:rPr>
              <w:t>-</w:t>
            </w:r>
          </w:p>
        </w:tc>
      </w:tr>
      <w:tr w:rsidR="007B03FE" w:rsidRPr="00E2188B" w14:paraId="34848D59" w14:textId="77777777" w:rsidTr="00735410">
        <w:tc>
          <w:tcPr>
            <w:tcW w:w="1848" w:type="dxa"/>
          </w:tcPr>
          <w:p w14:paraId="6932CA2E" w14:textId="180D019B" w:rsidR="007B03FE" w:rsidRDefault="007B03FE" w:rsidP="00735410">
            <w:pPr>
              <w:rPr>
                <w:rFonts w:ascii="Proxima Nova Lt" w:hAnsi="Proxima Nova Lt"/>
              </w:rPr>
            </w:pPr>
            <w:r>
              <w:rPr>
                <w:rFonts w:ascii="Proxima Nova Lt" w:hAnsi="Proxima Nova Lt"/>
              </w:rPr>
              <w:t>Май 2024</w:t>
            </w:r>
          </w:p>
        </w:tc>
        <w:tc>
          <w:tcPr>
            <w:tcW w:w="1893" w:type="dxa"/>
          </w:tcPr>
          <w:p w14:paraId="5C832FAF" w14:textId="18502745" w:rsidR="007B03FE" w:rsidRPr="00E2188B" w:rsidRDefault="007B03FE" w:rsidP="00735410">
            <w:pPr>
              <w:jc w:val="center"/>
              <w:rPr>
                <w:rFonts w:ascii="Proxima Nova Lt" w:hAnsi="Proxima Nova Lt"/>
              </w:rPr>
            </w:pPr>
            <w:r>
              <w:rPr>
                <w:rFonts w:ascii="Proxima Nova Lt" w:hAnsi="Proxima Nova Lt"/>
              </w:rPr>
              <w:t>-</w:t>
            </w:r>
          </w:p>
        </w:tc>
        <w:tc>
          <w:tcPr>
            <w:tcW w:w="1848" w:type="dxa"/>
          </w:tcPr>
          <w:p w14:paraId="2FC938C6" w14:textId="55FF4833" w:rsidR="007B03FE" w:rsidRPr="00E2188B" w:rsidRDefault="007B03FE" w:rsidP="00735410">
            <w:pPr>
              <w:jc w:val="center"/>
              <w:rPr>
                <w:rFonts w:ascii="Proxima Nova Lt" w:hAnsi="Proxima Nova Lt"/>
              </w:rPr>
            </w:pPr>
            <w:r>
              <w:rPr>
                <w:rFonts w:ascii="Proxima Nova Lt" w:hAnsi="Proxima Nova Lt"/>
              </w:rPr>
              <w:t>-</w:t>
            </w:r>
          </w:p>
        </w:tc>
        <w:tc>
          <w:tcPr>
            <w:tcW w:w="1898" w:type="dxa"/>
          </w:tcPr>
          <w:p w14:paraId="5593C27E" w14:textId="3D81A6F7" w:rsidR="007B03FE" w:rsidRPr="00E2188B" w:rsidRDefault="007B03FE" w:rsidP="00735410">
            <w:pPr>
              <w:jc w:val="center"/>
              <w:rPr>
                <w:rFonts w:ascii="Proxima Nova Lt" w:hAnsi="Proxima Nova Lt"/>
              </w:rPr>
            </w:pPr>
            <w:r>
              <w:rPr>
                <w:rFonts w:ascii="Proxima Nova Lt" w:hAnsi="Proxima Nova Lt"/>
              </w:rPr>
              <w:t>-</w:t>
            </w:r>
          </w:p>
        </w:tc>
        <w:tc>
          <w:tcPr>
            <w:tcW w:w="1858" w:type="dxa"/>
          </w:tcPr>
          <w:p w14:paraId="20994F51" w14:textId="31EF34C9" w:rsidR="007B03FE" w:rsidRPr="00E2188B" w:rsidRDefault="007B03FE" w:rsidP="00735410">
            <w:pPr>
              <w:jc w:val="center"/>
              <w:rPr>
                <w:rFonts w:ascii="Proxima Nova Lt" w:hAnsi="Proxima Nova Lt"/>
              </w:rPr>
            </w:pPr>
            <w:r>
              <w:rPr>
                <w:rFonts w:ascii="Proxima Nova Lt" w:hAnsi="Proxima Nova Lt"/>
              </w:rPr>
              <w:t>-</w:t>
            </w:r>
          </w:p>
        </w:tc>
      </w:tr>
      <w:tr w:rsidR="00212A39" w:rsidRPr="00E2188B" w14:paraId="3D1FAEBB" w14:textId="77777777" w:rsidTr="00212A39">
        <w:tc>
          <w:tcPr>
            <w:tcW w:w="1848" w:type="dxa"/>
          </w:tcPr>
          <w:p w14:paraId="71186AD9" w14:textId="5CC71BD5" w:rsidR="00212A39" w:rsidRDefault="00212A39" w:rsidP="00ED06AB">
            <w:pPr>
              <w:rPr>
                <w:rFonts w:ascii="Proxima Nova Lt" w:hAnsi="Proxima Nova Lt"/>
              </w:rPr>
            </w:pPr>
            <w:r>
              <w:rPr>
                <w:rFonts w:ascii="Proxima Nova Lt" w:hAnsi="Proxima Nova Lt"/>
              </w:rPr>
              <w:t>Июнь</w:t>
            </w:r>
            <w:bookmarkStart w:id="0" w:name="_GoBack"/>
            <w:bookmarkEnd w:id="0"/>
            <w:r>
              <w:rPr>
                <w:rFonts w:ascii="Proxima Nova Lt" w:hAnsi="Proxima Nova Lt"/>
              </w:rPr>
              <w:t xml:space="preserve"> 2024</w:t>
            </w:r>
          </w:p>
        </w:tc>
        <w:tc>
          <w:tcPr>
            <w:tcW w:w="1893" w:type="dxa"/>
          </w:tcPr>
          <w:p w14:paraId="50C8010A" w14:textId="77777777" w:rsidR="00212A39" w:rsidRPr="00E2188B" w:rsidRDefault="00212A39" w:rsidP="00ED06AB">
            <w:pPr>
              <w:jc w:val="center"/>
              <w:rPr>
                <w:rFonts w:ascii="Proxima Nova Lt" w:hAnsi="Proxima Nova Lt"/>
              </w:rPr>
            </w:pPr>
            <w:r>
              <w:rPr>
                <w:rFonts w:ascii="Proxima Nova Lt" w:hAnsi="Proxima Nova Lt"/>
              </w:rPr>
              <w:t>-</w:t>
            </w:r>
          </w:p>
        </w:tc>
        <w:tc>
          <w:tcPr>
            <w:tcW w:w="1848" w:type="dxa"/>
          </w:tcPr>
          <w:p w14:paraId="23DCC05D" w14:textId="77777777" w:rsidR="00212A39" w:rsidRPr="00E2188B" w:rsidRDefault="00212A39" w:rsidP="00ED06AB">
            <w:pPr>
              <w:jc w:val="center"/>
              <w:rPr>
                <w:rFonts w:ascii="Proxima Nova Lt" w:hAnsi="Proxima Nova Lt"/>
              </w:rPr>
            </w:pPr>
            <w:r>
              <w:rPr>
                <w:rFonts w:ascii="Proxima Nova Lt" w:hAnsi="Proxima Nova Lt"/>
              </w:rPr>
              <w:t>-</w:t>
            </w:r>
          </w:p>
        </w:tc>
        <w:tc>
          <w:tcPr>
            <w:tcW w:w="1898" w:type="dxa"/>
          </w:tcPr>
          <w:p w14:paraId="66CC808E" w14:textId="77777777" w:rsidR="00212A39" w:rsidRPr="00E2188B" w:rsidRDefault="00212A39" w:rsidP="00ED06AB">
            <w:pPr>
              <w:jc w:val="center"/>
              <w:rPr>
                <w:rFonts w:ascii="Proxima Nova Lt" w:hAnsi="Proxima Nova Lt"/>
              </w:rPr>
            </w:pPr>
            <w:r>
              <w:rPr>
                <w:rFonts w:ascii="Proxima Nova Lt" w:hAnsi="Proxima Nova Lt"/>
              </w:rPr>
              <w:t>-</w:t>
            </w:r>
          </w:p>
        </w:tc>
        <w:tc>
          <w:tcPr>
            <w:tcW w:w="1858" w:type="dxa"/>
          </w:tcPr>
          <w:p w14:paraId="4E6CC072" w14:textId="77777777" w:rsidR="00212A39" w:rsidRPr="00E2188B" w:rsidRDefault="00212A39" w:rsidP="00ED06AB">
            <w:pPr>
              <w:jc w:val="center"/>
              <w:rPr>
                <w:rFonts w:ascii="Proxima Nova Lt" w:hAnsi="Proxima Nova Lt"/>
              </w:rPr>
            </w:pPr>
            <w:r>
              <w:rPr>
                <w:rFonts w:ascii="Proxima Nova Lt" w:hAnsi="Proxima Nova Lt"/>
              </w:rPr>
              <w:t>-</w:t>
            </w:r>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2A39"/>
    <w:rsid w:val="00214FDB"/>
    <w:rsid w:val="00234106"/>
    <w:rsid w:val="00253300"/>
    <w:rsid w:val="002B4814"/>
    <w:rsid w:val="002C05C2"/>
    <w:rsid w:val="00304B1E"/>
    <w:rsid w:val="00335B6E"/>
    <w:rsid w:val="00354421"/>
    <w:rsid w:val="00364C5B"/>
    <w:rsid w:val="003B4B4E"/>
    <w:rsid w:val="005572DA"/>
    <w:rsid w:val="00590C27"/>
    <w:rsid w:val="006A688A"/>
    <w:rsid w:val="00722BFD"/>
    <w:rsid w:val="007820D5"/>
    <w:rsid w:val="007B03FE"/>
    <w:rsid w:val="00823D4F"/>
    <w:rsid w:val="00824C45"/>
    <w:rsid w:val="00830422"/>
    <w:rsid w:val="00840ED4"/>
    <w:rsid w:val="00860C47"/>
    <w:rsid w:val="008F2E29"/>
    <w:rsid w:val="00903778"/>
    <w:rsid w:val="00916223"/>
    <w:rsid w:val="009A10D1"/>
    <w:rsid w:val="009A61D3"/>
    <w:rsid w:val="009A6AE9"/>
    <w:rsid w:val="00A71829"/>
    <w:rsid w:val="00A77A24"/>
    <w:rsid w:val="00A82F05"/>
    <w:rsid w:val="00BB37F9"/>
    <w:rsid w:val="00C03EB9"/>
    <w:rsid w:val="00C24A15"/>
    <w:rsid w:val="00C85EC9"/>
    <w:rsid w:val="00CD2705"/>
    <w:rsid w:val="00CD442C"/>
    <w:rsid w:val="00CE099B"/>
    <w:rsid w:val="00DA0C6C"/>
    <w:rsid w:val="00DF7AF6"/>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18</cp:revision>
  <dcterms:created xsi:type="dcterms:W3CDTF">2022-03-15T03:10:00Z</dcterms:created>
  <dcterms:modified xsi:type="dcterms:W3CDTF">2024-07-01T04:08:00Z</dcterms:modified>
</cp:coreProperties>
</file>